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51"/>
        <w:tblW w:w="110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545"/>
        <w:gridCol w:w="1950"/>
        <w:gridCol w:w="1726"/>
        <w:gridCol w:w="1386"/>
        <w:gridCol w:w="993"/>
      </w:tblGrid>
      <w:tr w:rsidR="003C1B78" w:rsidRPr="00BE0065" w:rsidTr="00636A43">
        <w:trPr>
          <w:trHeight w:val="257"/>
        </w:trPr>
        <w:tc>
          <w:tcPr>
            <w:tcW w:w="5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B78" w:rsidRPr="00BE0065" w:rsidRDefault="003C1B78" w:rsidP="00CB1CCC">
            <w:pPr>
              <w:pStyle w:val="a3"/>
              <w:spacing w:line="276" w:lineRule="auto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C1B78" w:rsidRPr="00BE0065" w:rsidRDefault="003C1B78" w:rsidP="00CB1CCC">
            <w:pPr>
              <w:pStyle w:val="a3"/>
              <w:spacing w:line="276" w:lineRule="auto"/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1B78" w:rsidRPr="00BE0065" w:rsidRDefault="003C1B78" w:rsidP="00E876B5">
            <w:pPr>
              <w:pStyle w:val="a3"/>
              <w:spacing w:line="276" w:lineRule="auto"/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r w:rsidR="00E876B5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bookmarkStart w:id="0" w:name="_GoBack"/>
            <w:bookmarkEnd w:id="0"/>
          </w:p>
        </w:tc>
      </w:tr>
      <w:tr w:rsidR="003C1B78" w:rsidRPr="00BE0065" w:rsidTr="00636A43">
        <w:trPr>
          <w:trHeight w:val="1349"/>
        </w:trPr>
        <w:tc>
          <w:tcPr>
            <w:tcW w:w="5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1B78" w:rsidRPr="00BE0065" w:rsidRDefault="003C1B78" w:rsidP="00CB1CCC">
            <w:pPr>
              <w:pStyle w:val="a3"/>
              <w:spacing w:line="276" w:lineRule="auto"/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C1B78" w:rsidRPr="00BE0065" w:rsidRDefault="003C1B78" w:rsidP="007D2B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sz w:val="20"/>
                <w:szCs w:val="20"/>
              </w:rPr>
              <w:t>приказом директора государственного бюджетного учреждения социального обслуживания "Пятигорский комплексный центр социального обслуживания населения"</w:t>
            </w:r>
          </w:p>
          <w:p w:rsidR="003C1B78" w:rsidRPr="00BE0065" w:rsidRDefault="003C1B78" w:rsidP="007D2B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65">
              <w:t xml:space="preserve"> </w:t>
            </w:r>
            <w:r w:rsidRPr="00D60C78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0C78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60C78">
              <w:rPr>
                <w:rFonts w:ascii="Times New Roman" w:hAnsi="Times New Roman" w:cs="Times New Roman"/>
                <w:sz w:val="20"/>
                <w:szCs w:val="20"/>
              </w:rPr>
              <w:t xml:space="preserve">апреля 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C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60C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C78">
              <w:rPr>
                <w:rFonts w:ascii="Times New Roman" w:hAnsi="Times New Roman" w:cs="Times New Roman"/>
              </w:rPr>
              <w:t>230</w:t>
            </w:r>
          </w:p>
        </w:tc>
      </w:tr>
      <w:tr w:rsidR="003C1B78" w:rsidRPr="00BE0065" w:rsidTr="00636A43">
        <w:trPr>
          <w:trHeight w:val="257"/>
        </w:trPr>
        <w:tc>
          <w:tcPr>
            <w:tcW w:w="1105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C1B78" w:rsidRDefault="003C1B78" w:rsidP="007D2B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1B78" w:rsidRPr="00BE0065" w:rsidRDefault="003C1B78" w:rsidP="007D2B7B">
            <w:pPr>
              <w:pStyle w:val="a3"/>
              <w:spacing w:line="276" w:lineRule="auto"/>
              <w:jc w:val="center"/>
            </w:pPr>
            <w:r w:rsidRPr="00BE0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</w:t>
            </w:r>
          </w:p>
        </w:tc>
      </w:tr>
      <w:tr w:rsidR="003C1B78" w:rsidRPr="00BE0065" w:rsidTr="00636A43">
        <w:trPr>
          <w:trHeight w:val="490"/>
        </w:trPr>
        <w:tc>
          <w:tcPr>
            <w:tcW w:w="8677" w:type="dxa"/>
            <w:gridSpan w:val="4"/>
            <w:tcBorders>
              <w:top w:val="single" w:sz="2" w:space="0" w:color="auto"/>
            </w:tcBorders>
            <w:hideMark/>
          </w:tcPr>
          <w:p w:rsidR="003C1B78" w:rsidRPr="00BE0065" w:rsidRDefault="003C1B78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Наименование услуги (работы)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hideMark/>
          </w:tcPr>
          <w:p w:rsidR="003C1B78" w:rsidRPr="00BE0065" w:rsidRDefault="003C1B78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2" w:space="0" w:color="auto"/>
            </w:tcBorders>
            <w:hideMark/>
          </w:tcPr>
          <w:p w:rsidR="003C1B78" w:rsidRPr="00BE0065" w:rsidRDefault="003C1B78" w:rsidP="00CB1C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65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6A43">
              <w:rPr>
                <w:rFonts w:ascii="Times New Roman" w:hAnsi="Times New Roman" w:cs="Times New Roman"/>
              </w:rPr>
              <w:t>Вытряхивание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дорожки  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11,00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Вынос мусора к местам сбора твердых бытовых отходов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Глажение сухого белья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кг.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40,00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Купание в ванной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70,00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Купание под душем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50,00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Мытье (чистка) газовой плиты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10,00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Мытье (чистка)  унитаза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40,00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Мытье (чистка) ванны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35,00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Мытье (чистка) раковины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10,00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Мытье пола  не жилого помещения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11,00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Мытье стен, дверей в квартире, доме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10,00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Мытье оконного стекла и оконных переплетов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30,00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Мытье подоконников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Мытье зеркала, стекол в мебели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Очистка от пыли мебели не жилого помещения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11,00</w:t>
            </w:r>
          </w:p>
        </w:tc>
      </w:tr>
      <w:tr w:rsidR="003C1B78" w:rsidRPr="00BE0065" w:rsidTr="00636A43">
        <w:trPr>
          <w:trHeight w:val="25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Очистка веником и пылесосом от пыли ковровых дорожек   не жилого помещения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11,00</w:t>
            </w:r>
          </w:p>
        </w:tc>
      </w:tr>
      <w:tr w:rsidR="003C1B78" w:rsidRPr="00BE0065" w:rsidTr="00636A43">
        <w:trPr>
          <w:trHeight w:val="485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Организация прогулок маломобильным  получателям соц. услуг</w:t>
            </w:r>
            <w:proofErr w:type="gramStart"/>
            <w:r w:rsidRPr="00636A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6A43">
              <w:rPr>
                <w:rFonts w:ascii="Times New Roman" w:hAnsi="Times New Roman" w:cs="Times New Roman"/>
              </w:rPr>
              <w:t xml:space="preserve"> в том числе детям-инвалидам, социальное сопровождение клиентов  в социально-значимые учреждения, торговые предприятия, учреждения культуры, в экскурсионные поездках.</w:t>
            </w:r>
          </w:p>
        </w:tc>
        <w:tc>
          <w:tcPr>
            <w:tcW w:w="1386" w:type="dxa"/>
            <w:hideMark/>
          </w:tcPr>
          <w:p w:rsidR="003C1B78" w:rsidRPr="00636A43" w:rsidRDefault="003C1B78" w:rsidP="005338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90,00</w:t>
            </w:r>
          </w:p>
        </w:tc>
      </w:tr>
      <w:tr w:rsidR="003C1B78" w:rsidRPr="00BE0065" w:rsidTr="00636A43">
        <w:trPr>
          <w:trHeight w:val="24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Приготовление пищи сложной технологии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112,00</w:t>
            </w:r>
          </w:p>
        </w:tc>
      </w:tr>
      <w:tr w:rsidR="003C1B78" w:rsidRPr="00BE0065" w:rsidTr="00636A43">
        <w:trPr>
          <w:trHeight w:val="24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Помощь в уходе за комнатными растениями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5,00</w:t>
            </w:r>
          </w:p>
        </w:tc>
      </w:tr>
      <w:tr w:rsidR="003C1B78" w:rsidRPr="00BE0065" w:rsidTr="00636A43">
        <w:trPr>
          <w:trHeight w:val="322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Стирка сухого белья машинная на дому у  получателя соц. услуг</w:t>
            </w:r>
            <w:proofErr w:type="gramStart"/>
            <w:r w:rsidRPr="00636A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6A43">
              <w:rPr>
                <w:rFonts w:ascii="Times New Roman" w:hAnsi="Times New Roman" w:cs="Times New Roman"/>
              </w:rPr>
              <w:t>развешивание белья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кг.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20,00</w:t>
            </w:r>
          </w:p>
        </w:tc>
      </w:tr>
      <w:tr w:rsidR="003C1B78" w:rsidRPr="00BE0065" w:rsidTr="00636A43">
        <w:trPr>
          <w:trHeight w:val="255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Стирка сухого белья вручную на дому у  получателя соц. услуг</w:t>
            </w:r>
            <w:proofErr w:type="gramStart"/>
            <w:r w:rsidRPr="00636A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6A43">
              <w:rPr>
                <w:rFonts w:ascii="Times New Roman" w:hAnsi="Times New Roman" w:cs="Times New Roman"/>
              </w:rPr>
              <w:t>развешивание белья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кг.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Обеспечение кратковременного присмотра  за получателями социальных услуг, нуждающимися в постоянном постороннем уходе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112,00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E642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Чтение  получателям соц. услуг  соц. работником книг, журналов, газет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E642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Не входящие виды работ  в платные дополнительные  услуги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100,00</w:t>
            </w:r>
          </w:p>
        </w:tc>
      </w:tr>
      <w:tr w:rsidR="003C1B78" w:rsidRPr="00BE0065" w:rsidTr="00636A43">
        <w:trPr>
          <w:trHeight w:val="485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Социально - психологический тренинг, оказываемый сверх установленных норм стандарта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90,03</w:t>
            </w:r>
          </w:p>
        </w:tc>
      </w:tr>
      <w:tr w:rsidR="003C1B78" w:rsidRPr="00BE0065" w:rsidTr="00636A43">
        <w:trPr>
          <w:trHeight w:val="229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6A43">
              <w:rPr>
                <w:rFonts w:ascii="Times New Roman" w:eastAsia="Times New Roman" w:hAnsi="Times New Roman" w:cs="Times New Roman"/>
              </w:rPr>
              <w:t>Психокоррекционная</w:t>
            </w:r>
            <w:proofErr w:type="spellEnd"/>
            <w:r w:rsidRPr="00636A43">
              <w:rPr>
                <w:rFonts w:ascii="Times New Roman" w:eastAsia="Times New Roman" w:hAnsi="Times New Roman" w:cs="Times New Roman"/>
              </w:rPr>
              <w:t xml:space="preserve"> работа</w:t>
            </w:r>
          </w:p>
        </w:tc>
        <w:tc>
          <w:tcPr>
            <w:tcW w:w="1386" w:type="dxa"/>
            <w:vAlign w:val="bottom"/>
            <w:hideMark/>
          </w:tcPr>
          <w:p w:rsidR="003C1B78" w:rsidRPr="00636A43" w:rsidRDefault="003C1B78" w:rsidP="00CB1CCC">
            <w:pPr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vAlign w:val="bottom"/>
            <w:hideMark/>
          </w:tcPr>
          <w:p w:rsidR="003C1B78" w:rsidRPr="00636A43" w:rsidRDefault="003C1B78" w:rsidP="00CB1CCC">
            <w:pPr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90,03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ЛФК - пальчики</w:t>
            </w:r>
          </w:p>
        </w:tc>
        <w:tc>
          <w:tcPr>
            <w:tcW w:w="1386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993" w:type="dxa"/>
            <w:hideMark/>
          </w:tcPr>
          <w:p w:rsidR="003C1B78" w:rsidRPr="00636A43" w:rsidRDefault="003C1B78" w:rsidP="00CB1C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19,00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65,98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Массаж</w:t>
            </w:r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65,98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Музыкотерапия</w:t>
            </w:r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сеанс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Содействие в применении  аппарата Выносной массажный электрод</w:t>
            </w:r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 сеанс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35,00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Содействие в применении  аппарата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Денас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36A43">
              <w:rPr>
                <w:rFonts w:ascii="Times New Roman" w:hAnsi="Times New Roman" w:cs="Times New Roman"/>
              </w:rPr>
              <w:t>Рефлексо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 сеанс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Содействие в применении  аппарата  Выносной  зональный электрод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Денас-</w:t>
            </w:r>
            <w:r w:rsidR="00636A43">
              <w:rPr>
                <w:rFonts w:ascii="Times New Roman" w:hAnsi="Times New Roman" w:cs="Times New Roman"/>
              </w:rPr>
              <w:t>а</w:t>
            </w:r>
            <w:r w:rsidRPr="00636A43">
              <w:rPr>
                <w:rFonts w:ascii="Times New Roman" w:hAnsi="Times New Roman" w:cs="Times New Roman"/>
              </w:rPr>
              <w:t>пликатор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Содействие в применении  аппарата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Денс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- очки</w:t>
            </w:r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Содействие в применении  аппарата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ДиаДэнс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Кардио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Содействие в применении  аппарата</w:t>
            </w:r>
            <w:proofErr w:type="gramStart"/>
            <w:r w:rsidRPr="00636A4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36A43">
              <w:rPr>
                <w:rFonts w:ascii="Times New Roman" w:hAnsi="Times New Roman" w:cs="Times New Roman"/>
              </w:rPr>
              <w:t xml:space="preserve">стео -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Денс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Содействие в применении  аппарата 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36A43">
              <w:rPr>
                <w:rFonts w:ascii="Times New Roman" w:hAnsi="Times New Roman" w:cs="Times New Roman"/>
              </w:rPr>
              <w:t>Алмаг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-01»</w:t>
            </w:r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Содействие в определении уровня глюкозы в крови  аппаратом «</w:t>
            </w:r>
            <w:proofErr w:type="spellStart"/>
            <w:r w:rsidRPr="00636A43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Аккучек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Перформа</w:t>
            </w:r>
            <w:proofErr w:type="spellEnd"/>
            <w:r w:rsidRPr="00636A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45,00</w:t>
            </w:r>
          </w:p>
        </w:tc>
      </w:tr>
      <w:tr w:rsidR="003C1B78" w:rsidRPr="00BE0065" w:rsidTr="00636A43">
        <w:trPr>
          <w:trHeight w:val="29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Содействие в получении процедур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галотерапии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23,00</w:t>
            </w:r>
          </w:p>
        </w:tc>
      </w:tr>
      <w:tr w:rsidR="003C1B78" w:rsidRPr="00BE0065" w:rsidTr="00636A43">
        <w:trPr>
          <w:trHeight w:val="297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- ходунки </w:t>
            </w:r>
          </w:p>
        </w:tc>
        <w:tc>
          <w:tcPr>
            <w:tcW w:w="1386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F56DE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- костылей с опорой на локоть (1ш.) 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- костылей с опорой на предплечье(2ш.) 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- коляски инвалидной комнатной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подушки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противопролежневой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130,00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матраца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противопролежного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кресло - туалет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столика прикроватного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80,00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трости с сидением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трость  3-х и 4-х опорная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трости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100,00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опоры для сидения (для ребенка- инвалида)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велотренажера  (для ребенка- инвалида)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 аппарата Выносной массажный электрод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 аппарата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Денас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36A43">
              <w:rPr>
                <w:rFonts w:ascii="Times New Roman" w:hAnsi="Times New Roman" w:cs="Times New Roman"/>
              </w:rPr>
              <w:t>Рефлексо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аппарата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36A43">
              <w:rPr>
                <w:rFonts w:ascii="Times New Roman" w:hAnsi="Times New Roman" w:cs="Times New Roman"/>
              </w:rPr>
              <w:t>Алмаг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-01»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 аппарата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Денс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- очки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 аппарата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ДиаДэнс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Кардио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 аппарата</w:t>
            </w:r>
            <w:proofErr w:type="gramStart"/>
            <w:r w:rsidRPr="00636A4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36A43">
              <w:rPr>
                <w:rFonts w:ascii="Times New Roman" w:hAnsi="Times New Roman" w:cs="Times New Roman"/>
              </w:rPr>
              <w:t xml:space="preserve">стео -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Денс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Прокат  аппарата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Диа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Денс</w:t>
            </w:r>
            <w:proofErr w:type="spellEnd"/>
            <w:r w:rsidRPr="00636A43">
              <w:rPr>
                <w:rFonts w:ascii="Times New Roman" w:hAnsi="Times New Roman" w:cs="Times New Roman"/>
              </w:rPr>
              <w:t>-ПМК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 аппарата «</w:t>
            </w:r>
            <w:proofErr w:type="spellStart"/>
            <w:r w:rsidRPr="00636A43">
              <w:rPr>
                <w:rFonts w:ascii="Times New Roman" w:hAnsi="Times New Roman" w:cs="Times New Roman"/>
              </w:rPr>
              <w:t>Глюкометр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Аккучек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A43">
              <w:rPr>
                <w:rFonts w:ascii="Times New Roman" w:hAnsi="Times New Roman" w:cs="Times New Roman"/>
              </w:rPr>
              <w:t>Перформа</w:t>
            </w:r>
            <w:proofErr w:type="spellEnd"/>
            <w:r w:rsidRPr="00636A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5, 00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Прокат солевой лампы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2, 00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Ароматерапия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 сеанс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Кислородный коктейль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1стакан.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26,46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6A43">
              <w:rPr>
                <w:rFonts w:ascii="Times New Roman" w:hAnsi="Times New Roman" w:cs="Times New Roman"/>
              </w:rPr>
              <w:t>Цветотерапия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сеанс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15,00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Танцевально-психологический тренинг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Мастерская компьютерного гения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Индивидуально-групповые занятия вокалом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50,00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Эстетическая гимнастика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65,98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6A43">
              <w:rPr>
                <w:rFonts w:ascii="Times New Roman" w:hAnsi="Times New Roman" w:cs="Times New Roman"/>
              </w:rPr>
              <w:t>Галотерапия</w:t>
            </w:r>
            <w:proofErr w:type="spellEnd"/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12,94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Ионотерапия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13,52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36A43">
              <w:rPr>
                <w:rFonts w:ascii="Times New Roman" w:hAnsi="Times New Roman" w:cs="Times New Roman"/>
              </w:rPr>
              <w:t>Релаксосенсорная</w:t>
            </w:r>
            <w:proofErr w:type="spellEnd"/>
            <w:r w:rsidRPr="00636A43">
              <w:rPr>
                <w:rFonts w:ascii="Times New Roman" w:hAnsi="Times New Roman" w:cs="Times New Roman"/>
              </w:rPr>
              <w:t xml:space="preserve"> терапия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31,88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Арт-студия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47,82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Телесно ориентированный психологический тренинг «</w:t>
            </w:r>
            <w:proofErr w:type="spellStart"/>
            <w:r w:rsidRPr="00636A43">
              <w:rPr>
                <w:rFonts w:ascii="Times New Roman" w:hAnsi="Times New Roman" w:cs="Times New Roman"/>
              </w:rPr>
              <w:t>Нейройога</w:t>
            </w:r>
            <w:proofErr w:type="spellEnd"/>
            <w:r w:rsidRPr="00636A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Организация сопровождения в учреждения культуры (экскурсионные поездки)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поездка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88,95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 xml:space="preserve">Экспресс – тест </w:t>
            </w:r>
            <w:proofErr w:type="gramStart"/>
            <w:r w:rsidRPr="00636A43">
              <w:rPr>
                <w:rFonts w:ascii="Times New Roman" w:hAnsi="Times New Roman" w:cs="Times New Roman"/>
              </w:rPr>
              <w:t>РО</w:t>
            </w:r>
            <w:proofErr w:type="gramEnd"/>
            <w:r w:rsidRPr="00636A43">
              <w:rPr>
                <w:rFonts w:ascii="Times New Roman" w:hAnsi="Times New Roman" w:cs="Times New Roman"/>
              </w:rPr>
              <w:t>FES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6A43">
              <w:rPr>
                <w:rFonts w:ascii="Times New Roman" w:hAnsi="Times New Roman" w:cs="Times New Roman"/>
              </w:rPr>
              <w:t>1 тест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65,98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«Фитнес-проект «</w:t>
            </w:r>
            <w:proofErr w:type="spellStart"/>
            <w:r w:rsidRPr="00636A43">
              <w:rPr>
                <w:rFonts w:ascii="Times New Roman" w:hAnsi="Times New Roman" w:cs="Times New Roman"/>
              </w:rPr>
              <w:t>ЗОЖивем</w:t>
            </w:r>
            <w:proofErr w:type="spellEnd"/>
            <w:r w:rsidRPr="00636A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spacing w:after="0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spacing w:after="0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6A43">
              <w:rPr>
                <w:rFonts w:ascii="Times New Roman" w:hAnsi="Times New Roman" w:cs="Times New Roman"/>
                <w:b/>
              </w:rPr>
              <w:t xml:space="preserve"> ДОМАШНИЙ ПОМОЩНИК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6A43">
              <w:rPr>
                <w:rFonts w:ascii="Times New Roman" w:hAnsi="Times New Roman" w:cs="Times New Roman"/>
                <w:b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spacing w:after="0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  <w:b/>
              </w:rPr>
              <w:t>200,00</w:t>
            </w:r>
          </w:p>
        </w:tc>
      </w:tr>
      <w:tr w:rsidR="003C1B78" w:rsidRPr="00BE0065" w:rsidTr="00636A43">
        <w:trPr>
          <w:trHeight w:val="266"/>
        </w:trPr>
        <w:tc>
          <w:tcPr>
            <w:tcW w:w="456" w:type="dxa"/>
            <w:hideMark/>
          </w:tcPr>
          <w:p w:rsidR="003C1B78" w:rsidRPr="00636A43" w:rsidRDefault="003C1B78" w:rsidP="00636A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21" w:type="dxa"/>
            <w:gridSpan w:val="3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36A43">
              <w:rPr>
                <w:rFonts w:ascii="Times New Roman" w:hAnsi="Times New Roman" w:cs="Times New Roman"/>
                <w:b/>
              </w:rPr>
              <w:t xml:space="preserve"> ДОМАШНИЙ ПОМОЩНИК</w:t>
            </w:r>
          </w:p>
        </w:tc>
        <w:tc>
          <w:tcPr>
            <w:tcW w:w="1386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6A43">
              <w:rPr>
                <w:rFonts w:ascii="Times New Roman" w:hAnsi="Times New Roman" w:cs="Times New Roman"/>
                <w:b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636A43" w:rsidRDefault="003C1B78" w:rsidP="003C1B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6A43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:rsidR="00CB1CCC" w:rsidRPr="00BE0065" w:rsidRDefault="00CB1CCC" w:rsidP="00CB1CCC">
      <w:pPr>
        <w:pStyle w:val="a3"/>
      </w:pPr>
    </w:p>
    <w:sectPr w:rsidR="00CB1CCC" w:rsidRPr="00BE0065" w:rsidSect="007D2B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B9B"/>
    <w:rsid w:val="00065FC3"/>
    <w:rsid w:val="00067F1C"/>
    <w:rsid w:val="000D46BD"/>
    <w:rsid w:val="000D4D62"/>
    <w:rsid w:val="001256A9"/>
    <w:rsid w:val="001A4E15"/>
    <w:rsid w:val="002F2E74"/>
    <w:rsid w:val="0033229B"/>
    <w:rsid w:val="003461B6"/>
    <w:rsid w:val="00397C43"/>
    <w:rsid w:val="003C07E6"/>
    <w:rsid w:val="003C1B78"/>
    <w:rsid w:val="00415E35"/>
    <w:rsid w:val="004271E6"/>
    <w:rsid w:val="00481C42"/>
    <w:rsid w:val="004D394B"/>
    <w:rsid w:val="00515652"/>
    <w:rsid w:val="00533835"/>
    <w:rsid w:val="005D6D05"/>
    <w:rsid w:val="00625280"/>
    <w:rsid w:val="00636A43"/>
    <w:rsid w:val="006B3B9B"/>
    <w:rsid w:val="00707DCC"/>
    <w:rsid w:val="00780A6E"/>
    <w:rsid w:val="007D2B7B"/>
    <w:rsid w:val="008E4EEA"/>
    <w:rsid w:val="009F291B"/>
    <w:rsid w:val="00A241C4"/>
    <w:rsid w:val="00B61FC9"/>
    <w:rsid w:val="00BE0065"/>
    <w:rsid w:val="00CB1CCC"/>
    <w:rsid w:val="00D31A61"/>
    <w:rsid w:val="00D60C78"/>
    <w:rsid w:val="00DA3B51"/>
    <w:rsid w:val="00E642E9"/>
    <w:rsid w:val="00E876B5"/>
    <w:rsid w:val="00F56DE5"/>
    <w:rsid w:val="00F8775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4</cp:revision>
  <cp:lastPrinted>2019-06-13T07:39:00Z</cp:lastPrinted>
  <dcterms:created xsi:type="dcterms:W3CDTF">2019-04-12T11:43:00Z</dcterms:created>
  <dcterms:modified xsi:type="dcterms:W3CDTF">2019-06-13T07:40:00Z</dcterms:modified>
</cp:coreProperties>
</file>